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A46470">
        <w:t>72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0139B9">
        <w:t>8</w:t>
      </w:r>
      <w:r w:rsidR="00297191">
        <w:t>5</w:t>
      </w:r>
      <w:r w:rsidR="00555920">
        <w:t>/</w:t>
      </w:r>
      <w:r>
        <w:t>202</w:t>
      </w:r>
      <w:r w:rsidR="002933B8">
        <w:t>5</w:t>
      </w:r>
    </w:p>
    <w:p w:rsidR="002B5895" w:rsidRDefault="002B5895" w:rsidP="002B5895">
      <w:pPr>
        <w:pStyle w:val="AQAEPGRAFE"/>
      </w:pPr>
    </w:p>
    <w:p w:rsidR="0092263A" w:rsidRDefault="0092263A" w:rsidP="0092263A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:rsidR="00297191" w:rsidRPr="003E02D8" w:rsidRDefault="00297191" w:rsidP="00297191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3E02D8">
        <w:rPr>
          <w:rFonts w:asciiTheme="minorHAnsi" w:hAnsiTheme="minorHAnsi" w:cstheme="minorHAnsi"/>
          <w:spacing w:val="-2"/>
          <w:sz w:val="22"/>
          <w:szCs w:val="22"/>
        </w:rPr>
        <w:t xml:space="preserve">Autoriza a </w:t>
      </w:r>
      <w:r w:rsidRPr="003E02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abertura de crédito adicional especial, </w:t>
      </w:r>
      <w:r w:rsidRPr="003E02D8">
        <w:rPr>
          <w:rFonts w:asciiTheme="minorHAnsi" w:hAnsiTheme="minorHAnsi" w:cstheme="minorHAnsi"/>
          <w:spacing w:val="-2"/>
          <w:sz w:val="22"/>
          <w:szCs w:val="22"/>
        </w:rPr>
        <w:t>no valor de R$ 452.786,00 (quatrocentos e cinquenta e dois mil, setecentos e oitenta e seis reais), destinado à aquisição de equipamentos para as três Unidades de Pronto Atendimento (</w:t>
      </w:r>
      <w:proofErr w:type="spellStart"/>
      <w:r w:rsidRPr="003E02D8">
        <w:rPr>
          <w:rFonts w:asciiTheme="minorHAnsi" w:hAnsiTheme="minorHAnsi" w:cstheme="minorHAnsi"/>
          <w:spacing w:val="-2"/>
          <w:sz w:val="22"/>
          <w:szCs w:val="22"/>
        </w:rPr>
        <w:t>UPAs</w:t>
      </w:r>
      <w:proofErr w:type="spellEnd"/>
      <w:r w:rsidRPr="003E02D8">
        <w:rPr>
          <w:rFonts w:asciiTheme="minorHAnsi" w:hAnsiTheme="minorHAnsi" w:cstheme="minorHAnsi"/>
          <w:spacing w:val="-2"/>
          <w:sz w:val="22"/>
          <w:szCs w:val="22"/>
        </w:rPr>
        <w:t>) do município e de aparelhos auditivos que serão distribuídos aos pacientes do Centro Especializado em Reabilitação</w:t>
      </w:r>
      <w:r w:rsidR="00562AD8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3E02D8">
        <w:rPr>
          <w:rFonts w:asciiTheme="minorHAnsi" w:hAnsiTheme="minorHAnsi" w:cstheme="minorHAnsi"/>
          <w:spacing w:val="-2"/>
          <w:sz w:val="22"/>
          <w:szCs w:val="22"/>
        </w:rPr>
        <w:t xml:space="preserve"> e dá outras providências.</w:t>
      </w:r>
    </w:p>
    <w:p w:rsidR="00297191" w:rsidRPr="003E02D8" w:rsidRDefault="00297191" w:rsidP="00297191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297191" w:rsidRPr="005B1EB9" w:rsidRDefault="00297191" w:rsidP="00297191">
      <w:pPr>
        <w:spacing w:before="120" w:after="120"/>
        <w:ind w:firstLine="1418"/>
        <w:jc w:val="both"/>
        <w:rPr>
          <w:rFonts w:asciiTheme="minorHAnsi" w:hAnsiTheme="minorHAnsi" w:cstheme="minorHAnsi"/>
          <w:sz w:val="4"/>
          <w:szCs w:val="4"/>
        </w:rPr>
      </w:pPr>
      <w:r w:rsidRPr="001F42DF">
        <w:rPr>
          <w:rFonts w:asciiTheme="minorHAnsi" w:hAnsiTheme="minorHAnsi" w:cstheme="minorHAnsi"/>
          <w:bCs/>
          <w:sz w:val="24"/>
          <w:szCs w:val="24"/>
        </w:rPr>
        <w:t xml:space="preserve">Art. </w:t>
      </w:r>
      <w:r>
        <w:rPr>
          <w:rFonts w:asciiTheme="minorHAnsi" w:hAnsiTheme="minorHAnsi" w:cstheme="minorHAnsi"/>
          <w:bCs/>
          <w:sz w:val="24"/>
          <w:szCs w:val="24"/>
        </w:rPr>
        <w:t>1</w:t>
      </w:r>
      <w:r w:rsidRPr="001F42DF">
        <w:rPr>
          <w:rFonts w:asciiTheme="minorHAnsi" w:hAnsiTheme="minorHAnsi" w:cstheme="minorHAnsi"/>
          <w:bCs/>
          <w:sz w:val="24"/>
          <w:szCs w:val="24"/>
        </w:rPr>
        <w:t>º</w:t>
      </w:r>
      <w:r w:rsidRPr="001F42DF">
        <w:rPr>
          <w:rFonts w:asciiTheme="minorHAnsi" w:hAnsiTheme="minorHAnsi" w:cstheme="minorHAnsi"/>
          <w:sz w:val="24"/>
          <w:szCs w:val="24"/>
        </w:rPr>
        <w:t xml:space="preserve"> Fica o Poder Executivo autorizado a abrir um crédito adicional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especial</w:t>
      </w:r>
      <w:r w:rsidRPr="00CD57D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D57DF">
        <w:rPr>
          <w:rFonts w:asciiTheme="minorHAnsi" w:hAnsiTheme="minorHAnsi" w:cstheme="minorHAnsi"/>
          <w:spacing w:val="-2"/>
          <w:sz w:val="24"/>
          <w:szCs w:val="24"/>
        </w:rPr>
        <w:t xml:space="preserve">no valor de </w:t>
      </w:r>
      <w:r w:rsidRPr="00A15920">
        <w:rPr>
          <w:rFonts w:asciiTheme="minorHAnsi" w:hAnsiTheme="minorHAnsi" w:cstheme="minorHAnsi"/>
          <w:spacing w:val="-2"/>
          <w:sz w:val="24"/>
          <w:szCs w:val="24"/>
        </w:rPr>
        <w:t xml:space="preserve">R$ 452.786,00 (quatrocentos e cinquenta e dois mil, setecentos e oitenta e seis reais), destinado 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à </w:t>
      </w:r>
      <w:r w:rsidRPr="00A15920">
        <w:rPr>
          <w:rFonts w:asciiTheme="minorHAnsi" w:hAnsiTheme="minorHAnsi" w:cstheme="minorHAnsi"/>
          <w:spacing w:val="-2"/>
          <w:sz w:val="24"/>
          <w:szCs w:val="24"/>
        </w:rPr>
        <w:t>aquisição de equipamentos para as três Unidades de Pronto Atendimento (</w:t>
      </w:r>
      <w:proofErr w:type="spellStart"/>
      <w:r w:rsidRPr="00A15920">
        <w:rPr>
          <w:rFonts w:asciiTheme="minorHAnsi" w:hAnsiTheme="minorHAnsi" w:cstheme="minorHAnsi"/>
          <w:spacing w:val="-2"/>
          <w:sz w:val="24"/>
          <w:szCs w:val="24"/>
        </w:rPr>
        <w:t>UPAs</w:t>
      </w:r>
      <w:proofErr w:type="spellEnd"/>
      <w:r w:rsidRPr="00A15920">
        <w:rPr>
          <w:rFonts w:asciiTheme="minorHAnsi" w:hAnsiTheme="minorHAnsi" w:cstheme="minorHAnsi"/>
          <w:spacing w:val="-2"/>
          <w:sz w:val="24"/>
          <w:szCs w:val="24"/>
        </w:rPr>
        <w:t>) do município e de aparelhos auditivos que serão distribuídos aos pacientes do Centro Especializado em Reabilitação</w:t>
      </w:r>
      <w:r w:rsidRPr="00EB0B21">
        <w:rPr>
          <w:rFonts w:asciiTheme="minorHAnsi" w:hAnsiTheme="minorHAnsi" w:cstheme="minorHAnsi"/>
          <w:spacing w:val="-2"/>
          <w:sz w:val="24"/>
          <w:szCs w:val="24"/>
        </w:rPr>
        <w:t>, conforme demonstrativo abaixo: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1134"/>
        <w:gridCol w:w="4962"/>
        <w:gridCol w:w="425"/>
        <w:gridCol w:w="1559"/>
      </w:tblGrid>
      <w:tr w:rsidR="00297191" w:rsidRPr="003E02D8" w:rsidTr="005D4C29">
        <w:trPr>
          <w:trHeight w:val="29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PODER EXECUTIVO</w:t>
            </w:r>
          </w:p>
        </w:tc>
      </w:tr>
      <w:tr w:rsidR="00297191" w:rsidRPr="003E02D8" w:rsidTr="005D4C29">
        <w:trPr>
          <w:trHeight w:val="29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02.09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SECRETARIA MUNICIPAL DE SAÚDE</w:t>
            </w:r>
          </w:p>
        </w:tc>
      </w:tr>
      <w:tr w:rsidR="00297191" w:rsidRPr="003E02D8" w:rsidTr="005D4C29">
        <w:trPr>
          <w:trHeight w:val="27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02.09.01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FUNDO MUNICIPAL DE SAÚDE</w:t>
            </w:r>
          </w:p>
        </w:tc>
      </w:tr>
      <w:tr w:rsidR="00297191" w:rsidRPr="003E02D8" w:rsidTr="005D4C29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FUNCIONAL PROGRAMÁTICA</w:t>
            </w:r>
          </w:p>
        </w:tc>
      </w:tr>
      <w:tr w:rsidR="00297191" w:rsidRPr="003E02D8" w:rsidTr="005D4C29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</w:tr>
      <w:tr w:rsidR="00297191" w:rsidRPr="003E02D8" w:rsidTr="005D4C29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</w:tr>
      <w:tr w:rsidR="00297191" w:rsidRPr="003E02D8" w:rsidTr="005D4C29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10.302.0081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SOS: Urgência e Emergência</w:t>
            </w:r>
          </w:p>
        </w:tc>
      </w:tr>
      <w:tr w:rsidR="00297191" w:rsidRPr="003E02D8" w:rsidTr="005D4C29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10.302.0081.2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297191" w:rsidRPr="003E02D8" w:rsidTr="005D4C29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10.302.0081.2.205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91" w:rsidRPr="003E02D8" w:rsidRDefault="00297191" w:rsidP="005D4C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 xml:space="preserve">Manutenção das Unidades de </w:t>
            </w:r>
            <w:proofErr w:type="spellStart"/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Urg-Emerg</w:t>
            </w:r>
            <w:proofErr w:type="spellEnd"/>
            <w:r w:rsidRPr="003E02D8">
              <w:rPr>
                <w:rFonts w:asciiTheme="minorHAnsi" w:hAnsiTheme="minorHAnsi" w:cstheme="minorHAnsi"/>
                <w:sz w:val="24"/>
                <w:szCs w:val="24"/>
              </w:rPr>
              <w:t xml:space="preserve"> (UPAS, SAMU, Central de Reg. de </w:t>
            </w:r>
            <w:proofErr w:type="spellStart"/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Urg</w:t>
            </w:r>
            <w:proofErr w:type="spellEnd"/>
            <w:r w:rsidRPr="003E02D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gramStart"/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proofErr w:type="gramEnd"/>
            <w:r w:rsidRPr="003E02D8">
              <w:rPr>
                <w:rFonts w:asciiTheme="minorHAnsi" w:hAnsiTheme="minorHAnsi" w:cstheme="minorHAnsi"/>
                <w:sz w:val="24"/>
                <w:szCs w:val="24"/>
              </w:rPr>
              <w:t xml:space="preserve"> Unidade </w:t>
            </w:r>
            <w:proofErr w:type="spellStart"/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Melhado</w:t>
            </w:r>
            <w:proofErr w:type="spellEnd"/>
            <w:r w:rsidRPr="003E02D8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91" w:rsidRPr="003E02D8" w:rsidRDefault="00297191" w:rsidP="005D4C2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91" w:rsidRPr="003E02D8" w:rsidRDefault="00297191" w:rsidP="005D4C2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272.786,00</w:t>
            </w:r>
          </w:p>
        </w:tc>
      </w:tr>
      <w:tr w:rsidR="00297191" w:rsidRPr="003E02D8" w:rsidTr="005D4C29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CATEGORIA ECONÔMICA</w:t>
            </w:r>
          </w:p>
        </w:tc>
      </w:tr>
      <w:tr w:rsidR="00297191" w:rsidRPr="003E02D8" w:rsidTr="005D4C29">
        <w:trPr>
          <w:cantSplit/>
          <w:trHeight w:val="2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4.4.90.52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91" w:rsidRPr="003E02D8" w:rsidRDefault="00297191" w:rsidP="005D4C2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272.786,00</w:t>
            </w:r>
          </w:p>
        </w:tc>
      </w:tr>
      <w:tr w:rsidR="00297191" w:rsidRPr="003E02D8" w:rsidTr="005D4C29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8 – Emendas Parlamentares Individuais – Legislativo Municipal</w:t>
            </w:r>
          </w:p>
        </w:tc>
      </w:tr>
      <w:tr w:rsidR="00297191" w:rsidRPr="003E02D8" w:rsidTr="005D4C29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7191" w:rsidRPr="003E02D8" w:rsidTr="005D4C29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FUNCIONAL PROGRAMÁTICA</w:t>
            </w:r>
          </w:p>
        </w:tc>
      </w:tr>
      <w:tr w:rsidR="00297191" w:rsidRPr="003E02D8" w:rsidTr="005D4C29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</w:tr>
      <w:tr w:rsidR="00297191" w:rsidRPr="003E02D8" w:rsidTr="005D4C29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</w:tr>
      <w:tr w:rsidR="00297191" w:rsidRPr="003E02D8" w:rsidTr="005D4C29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10.302.0080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Cuidando das Pessoas – Assistência de Média e Alta Complexidade com Qualidade</w:t>
            </w:r>
          </w:p>
        </w:tc>
      </w:tr>
      <w:tr w:rsidR="00297191" w:rsidRPr="003E02D8" w:rsidTr="005D4C29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10.302.0080.2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297191" w:rsidRPr="003E02D8" w:rsidTr="005D4C29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10.302.0080.2.202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91" w:rsidRPr="003E02D8" w:rsidRDefault="00297191" w:rsidP="005D4C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 xml:space="preserve">Manutenção e Desenvolvimento das Unidades de Saúde da Atenção Especializada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91" w:rsidRPr="003E02D8" w:rsidRDefault="00297191" w:rsidP="005D4C2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91" w:rsidRPr="003E02D8" w:rsidRDefault="00297191" w:rsidP="005D4C2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180.000,00</w:t>
            </w:r>
          </w:p>
        </w:tc>
      </w:tr>
      <w:tr w:rsidR="00297191" w:rsidRPr="003E02D8" w:rsidTr="005D4C29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CATEGORIA ECONÔMICA</w:t>
            </w:r>
          </w:p>
        </w:tc>
      </w:tr>
      <w:tr w:rsidR="00297191" w:rsidRPr="003E02D8" w:rsidTr="005D4C29">
        <w:trPr>
          <w:cantSplit/>
          <w:trHeight w:val="2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3.3.90.32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 xml:space="preserve">Material, </w:t>
            </w:r>
            <w:proofErr w:type="gramStart"/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Bem</w:t>
            </w:r>
            <w:proofErr w:type="gramEnd"/>
            <w:r w:rsidRPr="003E02D8">
              <w:rPr>
                <w:rFonts w:asciiTheme="minorHAnsi" w:hAnsiTheme="minorHAnsi" w:cstheme="minorHAnsi"/>
                <w:sz w:val="24"/>
                <w:szCs w:val="24"/>
              </w:rPr>
              <w:t xml:space="preserve">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91" w:rsidRPr="003E02D8" w:rsidRDefault="00297191" w:rsidP="005D4C2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180.000,00</w:t>
            </w:r>
          </w:p>
        </w:tc>
      </w:tr>
      <w:tr w:rsidR="00297191" w:rsidRPr="003E02D8" w:rsidTr="005D4C29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1" w:rsidRPr="003E02D8" w:rsidRDefault="00297191" w:rsidP="005D4C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8 – Emendas Parlamentares Individuais – Legislativo Municipal</w:t>
            </w:r>
          </w:p>
        </w:tc>
      </w:tr>
    </w:tbl>
    <w:p w:rsidR="00297191" w:rsidRPr="00116164" w:rsidRDefault="00297191" w:rsidP="00297191">
      <w:pPr>
        <w:ind w:firstLine="1418"/>
        <w:jc w:val="both"/>
        <w:rPr>
          <w:rFonts w:asciiTheme="minorHAnsi" w:hAnsiTheme="minorHAnsi" w:cstheme="minorHAnsi"/>
          <w:color w:val="000000"/>
          <w:sz w:val="14"/>
          <w:szCs w:val="14"/>
        </w:rPr>
      </w:pPr>
    </w:p>
    <w:p w:rsidR="00297191" w:rsidRPr="001204FC" w:rsidRDefault="00297191" w:rsidP="00297191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F42DF">
        <w:rPr>
          <w:rFonts w:asciiTheme="minorHAnsi" w:hAnsiTheme="minorHAnsi" w:cstheme="minorHAnsi"/>
          <w:color w:val="000000"/>
          <w:sz w:val="24"/>
          <w:szCs w:val="24"/>
        </w:rPr>
        <w:t xml:space="preserve">Art. </w:t>
      </w:r>
      <w:r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1F42DF">
        <w:rPr>
          <w:rFonts w:asciiTheme="minorHAnsi" w:hAnsiTheme="minorHAnsi" w:cstheme="minorHAnsi"/>
          <w:color w:val="000000"/>
          <w:sz w:val="24"/>
          <w:szCs w:val="24"/>
        </w:rPr>
        <w:t xml:space="preserve">º O crédito autorizado no art. </w:t>
      </w:r>
      <w:r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1F42DF">
        <w:rPr>
          <w:rFonts w:asciiTheme="minorHAnsi" w:hAnsiTheme="minorHAnsi" w:cstheme="minorHAnsi"/>
          <w:color w:val="000000"/>
          <w:sz w:val="24"/>
          <w:szCs w:val="24"/>
        </w:rPr>
        <w:t xml:space="preserve">º desta lei </w:t>
      </w:r>
      <w:r w:rsidRPr="001204FC">
        <w:rPr>
          <w:rFonts w:asciiTheme="minorHAnsi" w:hAnsiTheme="minorHAnsi" w:cstheme="minorHAnsi"/>
          <w:bCs/>
          <w:sz w:val="24"/>
          <w:szCs w:val="24"/>
        </w:rPr>
        <w:t>será coberto</w:t>
      </w:r>
      <w:r>
        <w:rPr>
          <w:rFonts w:asciiTheme="minorHAnsi" w:hAnsiTheme="minorHAnsi" w:cstheme="minorHAnsi"/>
          <w:bCs/>
          <w:sz w:val="24"/>
          <w:szCs w:val="24"/>
        </w:rPr>
        <w:t xml:space="preserve"> com recursos provenientes de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 excesso de arrecadação, de acordo com o inciso II do § 1º do art. 43 da Lei Federal nº 4.320, de 17 de março de 1964, </w:t>
      </w:r>
      <w:r>
        <w:rPr>
          <w:rFonts w:asciiTheme="minorHAnsi" w:hAnsiTheme="minorHAnsi" w:cstheme="minorHAnsi"/>
          <w:bCs/>
          <w:sz w:val="24"/>
          <w:szCs w:val="24"/>
        </w:rPr>
        <w:t>em decorrência dos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 recursos financeiros previstos nas </w:t>
      </w:r>
      <w:r w:rsidR="00B303E7">
        <w:rPr>
          <w:rFonts w:asciiTheme="minorHAnsi" w:hAnsiTheme="minorHAnsi" w:cstheme="minorHAnsi"/>
          <w:bCs/>
          <w:sz w:val="24"/>
          <w:szCs w:val="24"/>
        </w:rPr>
        <w:t>p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ortarias </w:t>
      </w:r>
      <w:r w:rsidR="00B303E7">
        <w:rPr>
          <w:rFonts w:asciiTheme="minorHAnsi" w:hAnsiTheme="minorHAnsi" w:cstheme="minorHAnsi"/>
          <w:bCs/>
          <w:sz w:val="24"/>
          <w:szCs w:val="24"/>
        </w:rPr>
        <w:t>m</w:t>
      </w:r>
      <w:r w:rsidRPr="001204FC">
        <w:rPr>
          <w:rFonts w:asciiTheme="minorHAnsi" w:hAnsiTheme="minorHAnsi" w:cstheme="minorHAnsi"/>
          <w:bCs/>
          <w:sz w:val="24"/>
          <w:szCs w:val="24"/>
        </w:rPr>
        <w:t>inisteriais descritas a seguir:</w:t>
      </w:r>
    </w:p>
    <w:p w:rsidR="00297191" w:rsidRDefault="00297191" w:rsidP="00297191">
      <w:pPr>
        <w:spacing w:before="120" w:after="120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04FC">
        <w:rPr>
          <w:rFonts w:asciiTheme="minorHAnsi" w:hAnsiTheme="minorHAnsi" w:cstheme="minorHAnsi"/>
          <w:bCs/>
          <w:sz w:val="24"/>
          <w:szCs w:val="24"/>
        </w:rPr>
        <w:t>I – Portaria GM</w:t>
      </w:r>
      <w:r>
        <w:rPr>
          <w:rFonts w:asciiTheme="minorHAnsi" w:hAnsiTheme="minorHAnsi" w:cstheme="minorHAnsi"/>
          <w:bCs/>
          <w:sz w:val="24"/>
          <w:szCs w:val="24"/>
        </w:rPr>
        <w:t>/MS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 nº </w:t>
      </w:r>
      <w:r>
        <w:rPr>
          <w:rFonts w:asciiTheme="minorHAnsi" w:hAnsiTheme="minorHAnsi" w:cstheme="minorHAnsi"/>
          <w:bCs/>
          <w:sz w:val="24"/>
          <w:szCs w:val="24"/>
        </w:rPr>
        <w:t>5.927</w:t>
      </w:r>
      <w:r w:rsidRPr="001204FC">
        <w:rPr>
          <w:rFonts w:asciiTheme="minorHAnsi" w:hAnsiTheme="minorHAnsi" w:cstheme="minorHAnsi"/>
          <w:bCs/>
          <w:sz w:val="24"/>
          <w:szCs w:val="24"/>
        </w:rPr>
        <w:t>, de 1</w:t>
      </w:r>
      <w:r>
        <w:rPr>
          <w:rFonts w:asciiTheme="minorHAnsi" w:hAnsiTheme="minorHAnsi" w:cstheme="minorHAnsi"/>
          <w:bCs/>
          <w:sz w:val="24"/>
          <w:szCs w:val="24"/>
        </w:rPr>
        <w:t>0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 de </w:t>
      </w:r>
      <w:r>
        <w:rPr>
          <w:rFonts w:asciiTheme="minorHAnsi" w:hAnsiTheme="minorHAnsi" w:cstheme="minorHAnsi"/>
          <w:bCs/>
          <w:sz w:val="24"/>
          <w:szCs w:val="24"/>
        </w:rPr>
        <w:t xml:space="preserve">dezembro </w:t>
      </w:r>
      <w:r w:rsidRPr="001204FC">
        <w:rPr>
          <w:rFonts w:asciiTheme="minorHAnsi" w:hAnsiTheme="minorHAnsi" w:cstheme="minorHAnsi"/>
          <w:bCs/>
          <w:sz w:val="24"/>
          <w:szCs w:val="24"/>
        </w:rPr>
        <w:t>de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2024, no valor de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R$ 272.786,00 (duzentos e setenta e dois mil, setecentos e oitenta e seis reais) para a aquisição de equipamentos e materiais para estabelecimentos de saúde; e</w:t>
      </w:r>
    </w:p>
    <w:p w:rsidR="00297191" w:rsidRDefault="00297191" w:rsidP="00297191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204FC">
        <w:rPr>
          <w:rFonts w:asciiTheme="minorHAnsi" w:hAnsiTheme="minorHAnsi" w:cstheme="minorHAnsi"/>
          <w:bCs/>
          <w:sz w:val="24"/>
          <w:szCs w:val="24"/>
        </w:rPr>
        <w:t>II – Portaria GM</w:t>
      </w:r>
      <w:r>
        <w:rPr>
          <w:rFonts w:asciiTheme="minorHAnsi" w:hAnsiTheme="minorHAnsi" w:cstheme="minorHAnsi"/>
          <w:bCs/>
          <w:sz w:val="24"/>
          <w:szCs w:val="24"/>
        </w:rPr>
        <w:t>/MS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 nº </w:t>
      </w:r>
      <w:r>
        <w:rPr>
          <w:rFonts w:asciiTheme="minorHAnsi" w:hAnsiTheme="minorHAnsi" w:cstheme="minorHAnsi"/>
          <w:bCs/>
          <w:sz w:val="24"/>
          <w:szCs w:val="24"/>
        </w:rPr>
        <w:t>6.334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, de </w:t>
      </w:r>
      <w:r>
        <w:rPr>
          <w:rFonts w:asciiTheme="minorHAnsi" w:hAnsiTheme="minorHAnsi" w:cstheme="minorHAnsi"/>
          <w:bCs/>
          <w:sz w:val="24"/>
          <w:szCs w:val="24"/>
        </w:rPr>
        <w:t xml:space="preserve">27 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de </w:t>
      </w:r>
      <w:r>
        <w:rPr>
          <w:rFonts w:asciiTheme="minorHAnsi" w:hAnsiTheme="minorHAnsi" w:cstheme="minorHAnsi"/>
          <w:bCs/>
          <w:sz w:val="24"/>
          <w:szCs w:val="24"/>
        </w:rPr>
        <w:t>dezembro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 de 2024, no valor de R$ 1</w:t>
      </w:r>
      <w:r>
        <w:rPr>
          <w:rFonts w:asciiTheme="minorHAnsi" w:hAnsiTheme="minorHAnsi" w:cstheme="minorHAnsi"/>
          <w:bCs/>
          <w:sz w:val="24"/>
          <w:szCs w:val="24"/>
        </w:rPr>
        <w:t>80</w:t>
      </w:r>
      <w:r w:rsidRPr="001204FC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>000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,00 (cento e </w:t>
      </w:r>
      <w:r>
        <w:rPr>
          <w:rFonts w:asciiTheme="minorHAnsi" w:hAnsiTheme="minorHAnsi" w:cstheme="minorHAnsi"/>
          <w:bCs/>
          <w:sz w:val="24"/>
          <w:szCs w:val="24"/>
        </w:rPr>
        <w:t>oite</w:t>
      </w:r>
      <w:r w:rsidRPr="001204FC">
        <w:rPr>
          <w:rFonts w:asciiTheme="minorHAnsi" w:hAnsiTheme="minorHAnsi" w:cstheme="minorHAnsi"/>
          <w:bCs/>
          <w:sz w:val="24"/>
          <w:szCs w:val="24"/>
        </w:rPr>
        <w:t>nta mil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204FC">
        <w:rPr>
          <w:rFonts w:asciiTheme="minorHAnsi" w:hAnsiTheme="minorHAnsi" w:cstheme="minorHAnsi"/>
          <w:bCs/>
          <w:sz w:val="24"/>
          <w:szCs w:val="24"/>
        </w:rPr>
        <w:t>reais)</w:t>
      </w:r>
      <w:r>
        <w:rPr>
          <w:rFonts w:asciiTheme="minorHAnsi" w:hAnsiTheme="minorHAnsi" w:cstheme="minorHAnsi"/>
          <w:bCs/>
          <w:sz w:val="24"/>
          <w:szCs w:val="24"/>
        </w:rPr>
        <w:t xml:space="preserve"> para o custeio dos serviços de Atenção Especializada à Saúde.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297191" w:rsidRDefault="00297191" w:rsidP="00297191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Art. 3º Fica incluso o presente crédito adicional especial na Lei nº 10.340</w:t>
      </w:r>
      <w:r w:rsidR="00B303E7">
        <w:rPr>
          <w:rFonts w:asciiTheme="minorHAnsi" w:hAnsiTheme="minorHAnsi"/>
          <w:bCs/>
          <w:sz w:val="24"/>
          <w:szCs w:val="24"/>
        </w:rPr>
        <w:t>,</w:t>
      </w:r>
      <w:r>
        <w:rPr>
          <w:rFonts w:asciiTheme="minorHAnsi" w:hAnsiTheme="minorHAnsi"/>
          <w:bCs/>
          <w:sz w:val="24"/>
          <w:szCs w:val="24"/>
        </w:rPr>
        <w:t xml:space="preserve"> de 27 de outubro de 2021 (Plano Plurianual - PPA), </w:t>
      </w:r>
      <w:r w:rsidR="00B303E7">
        <w:rPr>
          <w:rFonts w:asciiTheme="minorHAnsi" w:hAnsiTheme="minorHAnsi"/>
          <w:bCs/>
          <w:sz w:val="24"/>
          <w:szCs w:val="24"/>
        </w:rPr>
        <w:t xml:space="preserve">na </w:t>
      </w:r>
      <w:r>
        <w:rPr>
          <w:rFonts w:asciiTheme="minorHAnsi" w:hAnsiTheme="minorHAnsi"/>
          <w:bCs/>
          <w:sz w:val="24"/>
          <w:szCs w:val="24"/>
        </w:rPr>
        <w:t>Lei nº 11.249, de 19 de junho de 2024 (Lei de Diretrizes Orçamentárias - LDO)</w:t>
      </w:r>
      <w:r w:rsidR="00B303E7">
        <w:rPr>
          <w:rFonts w:asciiTheme="minorHAnsi" w:hAnsiTheme="minorHAnsi"/>
          <w:bCs/>
          <w:sz w:val="24"/>
          <w:szCs w:val="24"/>
        </w:rPr>
        <w:t>,</w:t>
      </w:r>
      <w:r>
        <w:rPr>
          <w:rFonts w:asciiTheme="minorHAnsi" w:hAnsiTheme="minorHAnsi"/>
          <w:bCs/>
          <w:sz w:val="24"/>
          <w:szCs w:val="24"/>
        </w:rPr>
        <w:t xml:space="preserve"> e na Lei nº 11.415, de 10 de dezembro de 2024 (Lei Orçamentária Anual - LOA).</w:t>
      </w:r>
    </w:p>
    <w:p w:rsidR="00297191" w:rsidRDefault="00297191" w:rsidP="00297191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F42DF">
        <w:rPr>
          <w:rFonts w:asciiTheme="minorHAnsi" w:hAnsiTheme="minorHAnsi" w:cstheme="minorHAnsi"/>
          <w:bCs/>
          <w:sz w:val="24"/>
          <w:szCs w:val="24"/>
        </w:rPr>
        <w:t xml:space="preserve">Art. </w:t>
      </w:r>
      <w:r>
        <w:rPr>
          <w:rFonts w:asciiTheme="minorHAnsi" w:hAnsiTheme="minorHAnsi" w:cstheme="minorHAnsi"/>
          <w:bCs/>
          <w:sz w:val="24"/>
          <w:szCs w:val="24"/>
        </w:rPr>
        <w:t>4</w:t>
      </w:r>
      <w:r w:rsidRPr="001F42DF">
        <w:rPr>
          <w:rFonts w:asciiTheme="minorHAnsi" w:hAnsiTheme="minorHAnsi" w:cstheme="minorHAnsi"/>
          <w:bCs/>
          <w:sz w:val="24"/>
          <w:szCs w:val="24"/>
        </w:rPr>
        <w:t xml:space="preserve">º </w:t>
      </w:r>
      <w:r w:rsidRPr="001F42DF">
        <w:rPr>
          <w:rFonts w:asciiTheme="minorHAnsi" w:hAnsiTheme="minorHAnsi" w:cstheme="minorHAnsi"/>
          <w:sz w:val="24"/>
          <w:szCs w:val="24"/>
        </w:rPr>
        <w:t xml:space="preserve">Esta lei entra em vigor na data de sua publicação. </w:t>
      </w:r>
    </w:p>
    <w:p w:rsidR="0092263A" w:rsidRDefault="0092263A" w:rsidP="0092263A">
      <w:pPr>
        <w:pStyle w:val="AQAPARTENORMATIVA"/>
      </w:pPr>
    </w:p>
    <w:p w:rsidR="00162273" w:rsidRPr="00225217" w:rsidRDefault="002F5453" w:rsidP="0092263A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A46470">
        <w:t>26</w:t>
      </w:r>
      <w:bookmarkStart w:id="0" w:name="_GoBack"/>
      <w:bookmarkEnd w:id="0"/>
      <w:r w:rsidR="000139B9">
        <w:t xml:space="preserve"> </w:t>
      </w:r>
      <w:r w:rsidR="008A09C8" w:rsidRPr="00225217">
        <w:t xml:space="preserve">de </w:t>
      </w:r>
      <w:r w:rsidR="000139B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:rsidR="0092263A" w:rsidRDefault="0092263A" w:rsidP="00077788">
      <w:pPr>
        <w:pStyle w:val="AQAAUTORIA"/>
        <w:spacing w:after="0"/>
      </w:pPr>
    </w:p>
    <w:p w:rsidR="005A56CA" w:rsidRPr="00225217" w:rsidRDefault="002933B8" w:rsidP="00077788">
      <w:pPr>
        <w:pStyle w:val="AQAAUTORIA"/>
        <w:spacing w:after="0"/>
      </w:pPr>
      <w:r>
        <w:t>RAFAEL DE ANGELI</w:t>
      </w:r>
    </w:p>
    <w:p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ABC" w:rsidRDefault="00CE7ABC">
      <w:r>
        <w:separator/>
      </w:r>
    </w:p>
  </w:endnote>
  <w:endnote w:type="continuationSeparator" w:id="0">
    <w:p w:rsidR="00CE7ABC" w:rsidRDefault="00CE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A46470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A46470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ABC" w:rsidRDefault="00CE7ABC">
      <w:r>
        <w:separator/>
      </w:r>
    </w:p>
  </w:footnote>
  <w:footnote w:type="continuationSeparator" w:id="0">
    <w:p w:rsidR="00CE7ABC" w:rsidRDefault="00CE7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CE7ABC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11042" w:rsidP="00441591">
    <w:pPr>
      <w:jc w:val="center"/>
    </w:pPr>
    <w:r>
      <w:rPr>
        <w:noProof/>
      </w:rPr>
      <w:drawing>
        <wp:inline distT="0" distB="0" distL="0" distR="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CE7ABC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200B"/>
    <w:rsid w:val="000031EF"/>
    <w:rsid w:val="000032A0"/>
    <w:rsid w:val="0000336F"/>
    <w:rsid w:val="00004B51"/>
    <w:rsid w:val="00004ED8"/>
    <w:rsid w:val="00005856"/>
    <w:rsid w:val="00010D2B"/>
    <w:rsid w:val="00010F8C"/>
    <w:rsid w:val="000139B9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9719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8E1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2AD8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B220F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3F0A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63A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042A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46470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03E7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10FE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E7ABC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92263A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8</TotalTime>
  <Pages>2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5</cp:revision>
  <cp:lastPrinted>2023-01-11T10:22:00Z</cp:lastPrinted>
  <dcterms:created xsi:type="dcterms:W3CDTF">2025-03-14T10:29:00Z</dcterms:created>
  <dcterms:modified xsi:type="dcterms:W3CDTF">2025-03-26T10:46:00Z</dcterms:modified>
</cp:coreProperties>
</file>